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0E471B5D" w:rsidR="00B408E0" w:rsidRPr="00833C38" w:rsidRDefault="00B408E0" w:rsidP="00B408E0">
      <w:pPr>
        <w:pStyle w:val="Nagwek"/>
        <w:jc w:val="right"/>
        <w:rPr>
          <w:sz w:val="24"/>
          <w:szCs w:val="24"/>
        </w:rPr>
      </w:pPr>
      <w:r w:rsidRPr="00833C38">
        <w:rPr>
          <w:sz w:val="24"/>
          <w:szCs w:val="24"/>
        </w:rPr>
        <w:t xml:space="preserve">Załącznik nr </w:t>
      </w:r>
      <w:r w:rsidR="00CB2987">
        <w:rPr>
          <w:sz w:val="24"/>
          <w:szCs w:val="24"/>
        </w:rPr>
        <w:t>5</w:t>
      </w:r>
      <w:r w:rsidR="0012003A">
        <w:rPr>
          <w:sz w:val="24"/>
          <w:szCs w:val="24"/>
        </w:rPr>
        <w:t>b</w:t>
      </w:r>
      <w:r w:rsidR="00CB2987">
        <w:rPr>
          <w:sz w:val="24"/>
          <w:szCs w:val="24"/>
        </w:rPr>
        <w:t xml:space="preserve"> </w:t>
      </w:r>
      <w:r w:rsidRPr="00833C38">
        <w:rPr>
          <w:sz w:val="24"/>
          <w:szCs w:val="24"/>
        </w:rPr>
        <w:t>do SWZ</w:t>
      </w:r>
    </w:p>
    <w:p w14:paraId="323E934E" w14:textId="77777777" w:rsidR="00B408E0" w:rsidRPr="00833C38" w:rsidRDefault="00B408E0">
      <w:pPr>
        <w:pStyle w:val="Tytu"/>
        <w:ind w:right="114"/>
        <w:jc w:val="center"/>
        <w:rPr>
          <w:spacing w:val="-2"/>
          <w:sz w:val="24"/>
          <w:szCs w:val="24"/>
        </w:rPr>
      </w:pPr>
    </w:p>
    <w:p w14:paraId="637DA80C" w14:textId="3362F916"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12003A">
        <w:rPr>
          <w:spacing w:val="-4"/>
          <w:sz w:val="24"/>
          <w:szCs w:val="24"/>
        </w:rPr>
        <w:t>2</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28BC9159"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w:t>
      </w:r>
      <w:r w:rsidR="00CB2987">
        <w:rPr>
          <w:rFonts w:asciiTheme="minorHAnsi" w:hAnsiTheme="minorHAnsi" w:cstheme="minorHAnsi"/>
          <w:sz w:val="24"/>
          <w:szCs w:val="24"/>
        </w:rPr>
        <w:t>Grójcu</w:t>
      </w:r>
      <w:r w:rsidRPr="00833C38">
        <w:rPr>
          <w:rFonts w:asciiTheme="minorHAnsi" w:hAnsiTheme="minorHAnsi" w:cstheme="minorHAnsi"/>
          <w:sz w:val="24"/>
          <w:szCs w:val="24"/>
        </w:rPr>
        <w:t xml:space="preserv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4A64615E" w14:textId="77777777" w:rsidR="00CB2987" w:rsidRPr="00CB2987" w:rsidRDefault="00CB2987" w:rsidP="00CB2987">
      <w:pPr>
        <w:pStyle w:val="WW-Tekstpodstawowy3"/>
        <w:spacing w:line="300" w:lineRule="auto"/>
        <w:jc w:val="left"/>
        <w:rPr>
          <w:rFonts w:asciiTheme="minorHAnsi" w:hAnsiTheme="minorHAnsi" w:cstheme="minorHAnsi"/>
          <w:bCs/>
          <w:sz w:val="24"/>
          <w:szCs w:val="24"/>
        </w:rPr>
      </w:pPr>
      <w:r>
        <w:rPr>
          <w:rFonts w:asciiTheme="minorHAnsi" w:hAnsiTheme="minorHAnsi" w:cstheme="minorHAnsi"/>
          <w:b/>
          <w:bCs/>
          <w:sz w:val="24"/>
          <w:szCs w:val="24"/>
        </w:rPr>
        <w:t xml:space="preserve">Gminą Grójec </w:t>
      </w:r>
      <w:r w:rsidR="00B408E0" w:rsidRPr="00833C38">
        <w:rPr>
          <w:rFonts w:asciiTheme="minorHAnsi" w:hAnsiTheme="minorHAnsi" w:cstheme="minorHAnsi"/>
          <w:bCs/>
          <w:sz w:val="24"/>
          <w:szCs w:val="24"/>
        </w:rPr>
        <w:t xml:space="preserve">z siedzibą przy ul. </w:t>
      </w:r>
      <w:r>
        <w:rPr>
          <w:rFonts w:asciiTheme="minorHAnsi" w:hAnsiTheme="minorHAnsi" w:cstheme="minorHAnsi"/>
          <w:bCs/>
          <w:sz w:val="24"/>
          <w:szCs w:val="24"/>
        </w:rPr>
        <w:t>Piłsudskiego 47</w:t>
      </w:r>
      <w:r w:rsidR="00B408E0" w:rsidRPr="00833C38">
        <w:rPr>
          <w:rFonts w:asciiTheme="minorHAnsi" w:hAnsiTheme="minorHAnsi" w:cstheme="minorHAnsi"/>
          <w:bCs/>
          <w:sz w:val="24"/>
          <w:szCs w:val="24"/>
        </w:rPr>
        <w:t>, 05-</w:t>
      </w:r>
      <w:r>
        <w:rPr>
          <w:rFonts w:asciiTheme="minorHAnsi" w:hAnsiTheme="minorHAnsi" w:cstheme="minorHAnsi"/>
          <w:bCs/>
          <w:sz w:val="24"/>
          <w:szCs w:val="24"/>
        </w:rPr>
        <w:t>600 Grójec</w:t>
      </w:r>
      <w:r w:rsidR="00B408E0" w:rsidRPr="00833C38">
        <w:rPr>
          <w:rFonts w:asciiTheme="minorHAnsi" w:hAnsiTheme="minorHAnsi" w:cstheme="minorHAnsi"/>
          <w:bCs/>
          <w:sz w:val="24"/>
          <w:szCs w:val="24"/>
        </w:rPr>
        <w:t>, NIP:</w:t>
      </w:r>
      <w:r w:rsidR="00B408E0" w:rsidRPr="00833C38">
        <w:rPr>
          <w:sz w:val="24"/>
          <w:szCs w:val="24"/>
        </w:rPr>
        <w:t xml:space="preserve"> </w:t>
      </w:r>
      <w:r w:rsidRPr="00CB2987">
        <w:rPr>
          <w:rFonts w:asciiTheme="minorHAnsi" w:hAnsiTheme="minorHAnsi" w:cstheme="minorHAnsi"/>
          <w:sz w:val="24"/>
          <w:szCs w:val="24"/>
        </w:rPr>
        <w:t>7972011265</w:t>
      </w:r>
      <w:r w:rsidR="00B408E0" w:rsidRPr="00CB2987">
        <w:rPr>
          <w:rFonts w:asciiTheme="minorHAnsi" w:hAnsiTheme="minorHAnsi" w:cstheme="minorHAnsi"/>
          <w:sz w:val="24"/>
          <w:szCs w:val="24"/>
        </w:rPr>
        <w:t>,</w:t>
      </w:r>
      <w:r w:rsidR="00B408E0" w:rsidRPr="00833C38">
        <w:rPr>
          <w:rFonts w:asciiTheme="minorHAnsi" w:hAnsiTheme="minorHAnsi" w:cstheme="minorHAnsi"/>
          <w:bCs/>
          <w:sz w:val="24"/>
          <w:szCs w:val="24"/>
        </w:rPr>
        <w:t xml:space="preserve"> reprezentowaną </w:t>
      </w:r>
      <w:r w:rsidRPr="00CB2987">
        <w:rPr>
          <w:rFonts w:asciiTheme="minorHAnsi" w:hAnsiTheme="minorHAnsi" w:cstheme="minorHAnsi"/>
          <w:bCs/>
          <w:sz w:val="24"/>
          <w:szCs w:val="24"/>
        </w:rPr>
        <w:t xml:space="preserve">Burmistrza Gminy i Miasta Grójec </w:t>
      </w:r>
      <w:r w:rsidRPr="00CB2987">
        <w:rPr>
          <w:rFonts w:asciiTheme="minorHAnsi" w:hAnsiTheme="minorHAnsi" w:cstheme="minorHAnsi"/>
          <w:b/>
          <w:bCs/>
          <w:sz w:val="24"/>
          <w:szCs w:val="24"/>
        </w:rPr>
        <w:t>–………………………..…….</w:t>
      </w:r>
      <w:r w:rsidRPr="00CB2987">
        <w:rPr>
          <w:rFonts w:asciiTheme="minorHAnsi" w:hAnsiTheme="minorHAnsi" w:cstheme="minorHAnsi"/>
          <w:bCs/>
          <w:sz w:val="24"/>
          <w:szCs w:val="24"/>
        </w:rPr>
        <w:t xml:space="preserve">, </w:t>
      </w:r>
    </w:p>
    <w:p w14:paraId="1E21B189" w14:textId="77777777" w:rsidR="00CB2987" w:rsidRDefault="00CB2987" w:rsidP="00CB2987">
      <w:pPr>
        <w:pStyle w:val="WW-Tekstpodstawowy3"/>
        <w:spacing w:line="300" w:lineRule="auto"/>
        <w:jc w:val="left"/>
        <w:rPr>
          <w:rFonts w:asciiTheme="minorHAnsi" w:hAnsiTheme="minorHAnsi" w:cstheme="minorHAnsi"/>
          <w:bCs/>
          <w:sz w:val="24"/>
          <w:szCs w:val="24"/>
        </w:rPr>
      </w:pPr>
      <w:r w:rsidRPr="00CB2987">
        <w:rPr>
          <w:rFonts w:asciiTheme="minorHAnsi" w:hAnsiTheme="minorHAnsi" w:cstheme="minorHAnsi"/>
          <w:bCs/>
          <w:sz w:val="24"/>
          <w:szCs w:val="24"/>
        </w:rPr>
        <w:t>przy kontrasygnacie Skarbnika –</w:t>
      </w:r>
      <w:r w:rsidRPr="00CB2987">
        <w:rPr>
          <w:rFonts w:asciiTheme="minorHAnsi" w:hAnsiTheme="minorHAnsi" w:cstheme="minorHAnsi"/>
          <w:b/>
          <w:bCs/>
          <w:sz w:val="24"/>
          <w:szCs w:val="24"/>
        </w:rPr>
        <w:t>……………………………..…..</w:t>
      </w:r>
      <w:r w:rsidRPr="00CB2987">
        <w:rPr>
          <w:rFonts w:asciiTheme="minorHAnsi" w:hAnsiTheme="minorHAnsi" w:cstheme="minorHAnsi"/>
          <w:bCs/>
          <w:sz w:val="24"/>
          <w:szCs w:val="24"/>
        </w:rPr>
        <w:t xml:space="preserve">, </w:t>
      </w:r>
    </w:p>
    <w:p w14:paraId="7B11284B" w14:textId="7CE620BA" w:rsidR="00B408E0" w:rsidRPr="00833C38" w:rsidRDefault="00B408E0" w:rsidP="00CB2987">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4480B5E2" w14:textId="4E7A7666" w:rsidR="00B408E0" w:rsidRPr="00833C38" w:rsidRDefault="00B408E0" w:rsidP="00147CD7">
      <w:pPr>
        <w:tabs>
          <w:tab w:val="left" w:pos="5245"/>
          <w:tab w:val="left" w:pos="5670"/>
        </w:tabs>
        <w:spacing w:line="300" w:lineRule="auto"/>
        <w:rPr>
          <w:b/>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 xml:space="preserve">ul. ………………………., wpisaną do Krajowego Rejestru Sądowego pod numerem …………………… NIP: ………………………………., reprezentowaną przez ………………………………………….………, zwaną </w:t>
      </w:r>
      <w:r w:rsidRPr="00833C38">
        <w:rPr>
          <w:rFonts w:asciiTheme="minorHAnsi" w:hAnsiTheme="minorHAnsi" w:cstheme="minorHAnsi"/>
          <w:sz w:val="24"/>
          <w:szCs w:val="24"/>
        </w:rPr>
        <w:br/>
        <w:t xml:space="preserve">w dalszej części Umowy Wykonawcą </w:t>
      </w: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65D48E06"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CB2987">
        <w:t>bez negocjacji</w:t>
      </w:r>
      <w:r w:rsidRPr="00833C38">
        <w:t>,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CB2987">
        <w:rPr>
          <w:spacing w:val="-2"/>
        </w:rPr>
        <w:t>1</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(t.j. Dz. U. z </w:t>
      </w:r>
      <w:r w:rsidRPr="00833C38">
        <w:t>2024 r., poz. 1320 z późn.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046C4D93"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 xml:space="preserve">Zamawiający zleca, a Wykonawca przyjmuje do realizacji zamówienie publiczne polegające na </w:t>
      </w:r>
      <w:r w:rsidR="00EF2123" w:rsidRPr="00833C38">
        <w:rPr>
          <w:rFonts w:asciiTheme="minorHAnsi" w:hAnsiTheme="minorHAnsi" w:cstheme="minorHAnsi"/>
          <w:b/>
          <w:bCs/>
          <w:sz w:val="24"/>
          <w:szCs w:val="24"/>
        </w:rPr>
        <w:t>d</w:t>
      </w:r>
      <w:r w:rsidR="00535CAA" w:rsidRPr="00833C38">
        <w:rPr>
          <w:rFonts w:asciiTheme="minorHAnsi" w:hAnsiTheme="minorHAnsi" w:cstheme="minorHAnsi"/>
          <w:b/>
          <w:bCs/>
          <w:sz w:val="24"/>
          <w:szCs w:val="24"/>
        </w:rPr>
        <w:t>ostaw</w:t>
      </w:r>
      <w:r w:rsidR="002F02F2" w:rsidRPr="00833C38">
        <w:rPr>
          <w:rFonts w:asciiTheme="minorHAnsi" w:hAnsiTheme="minorHAnsi" w:cstheme="minorHAnsi"/>
          <w:b/>
          <w:bCs/>
          <w:sz w:val="24"/>
          <w:szCs w:val="24"/>
        </w:rPr>
        <w:t>ie</w:t>
      </w:r>
      <w:r w:rsidR="00453A96">
        <w:rPr>
          <w:rFonts w:asciiTheme="minorHAnsi" w:hAnsiTheme="minorHAnsi" w:cstheme="minorHAnsi"/>
          <w:b/>
          <w:bCs/>
          <w:sz w:val="24"/>
          <w:szCs w:val="24"/>
        </w:rPr>
        <w:t xml:space="preserve"> asortymentu wymienionego w Załączniku Nr 4</w:t>
      </w:r>
      <w:r w:rsidR="0012003A">
        <w:rPr>
          <w:rFonts w:asciiTheme="minorHAnsi" w:hAnsiTheme="minorHAnsi" w:cstheme="minorHAnsi"/>
          <w:b/>
          <w:bCs/>
          <w:sz w:val="24"/>
          <w:szCs w:val="24"/>
        </w:rPr>
        <w:t>b</w:t>
      </w:r>
      <w:r w:rsidR="00453A96">
        <w:rPr>
          <w:rFonts w:asciiTheme="minorHAnsi" w:hAnsiTheme="minorHAnsi" w:cstheme="minorHAnsi"/>
          <w:b/>
          <w:bCs/>
          <w:sz w:val="24"/>
          <w:szCs w:val="24"/>
        </w:rPr>
        <w:t xml:space="preserve"> do SWZ</w:t>
      </w:r>
      <w:r w:rsidR="00593D3C" w:rsidRPr="00833C38">
        <w:rPr>
          <w:rFonts w:asciiTheme="minorHAnsi" w:hAnsiTheme="minorHAnsi" w:cstheme="minorHAnsi"/>
          <w:b/>
          <w:bCs/>
          <w:sz w:val="24"/>
          <w:szCs w:val="24"/>
        </w:rPr>
        <w:t>.</w:t>
      </w:r>
      <w:r w:rsidR="00535CAA" w:rsidRPr="00833C38">
        <w:rPr>
          <w:rFonts w:asciiTheme="minorHAnsi" w:hAnsiTheme="minorHAnsi" w:cstheme="minorHAnsi"/>
          <w:b/>
          <w:bCs/>
          <w:sz w:val="24"/>
          <w:szCs w:val="24"/>
        </w:rPr>
        <w:t xml:space="preserve"> </w:t>
      </w:r>
    </w:p>
    <w:p w14:paraId="59A77AC8" w14:textId="395199D8" w:rsidR="00593D3C" w:rsidRPr="00833C38" w:rsidRDefault="00593D3C" w:rsidP="00593D3C">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p>
    <w:p w14:paraId="51C6CE8F" w14:textId="014379A7" w:rsidR="001C6D6F" w:rsidRPr="00833C38" w:rsidRDefault="000958DD" w:rsidP="002F02F2">
      <w:pPr>
        <w:pStyle w:val="Akapitzlist"/>
        <w:numPr>
          <w:ilvl w:val="0"/>
          <w:numId w:val="17"/>
        </w:numPr>
        <w:tabs>
          <w:tab w:val="left" w:pos="573"/>
        </w:tabs>
        <w:spacing w:before="43"/>
        <w:ind w:right="130"/>
        <w:rPr>
          <w:sz w:val="24"/>
          <w:szCs w:val="24"/>
        </w:rPr>
      </w:pPr>
      <w:bookmarkStart w:id="0" w:name="_bookmark2"/>
      <w:bookmarkEnd w:id="0"/>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B2987">
        <w:rPr>
          <w:spacing w:val="-2"/>
          <w:sz w:val="24"/>
          <w:szCs w:val="24"/>
        </w:rPr>
        <w:t>4</w:t>
      </w:r>
      <w:r w:rsidR="0012003A">
        <w:rPr>
          <w:spacing w:val="-2"/>
          <w:sz w:val="24"/>
          <w:szCs w:val="24"/>
        </w:rPr>
        <w:t>b</w:t>
      </w:r>
      <w:r w:rsidR="0097693A">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SWZ</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17DC0A34"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przedmiot zamówienia, spełniający wymagania techniczno </w:t>
      </w:r>
      <w:r w:rsidR="00751FF6" w:rsidRPr="00833C38">
        <w:rPr>
          <w:sz w:val="24"/>
          <w:szCs w:val="24"/>
        </w:rPr>
        <w:t>–</w:t>
      </w:r>
      <w:r w:rsidRPr="00833C38">
        <w:rPr>
          <w:sz w:val="24"/>
          <w:szCs w:val="24"/>
        </w:rPr>
        <w:t xml:space="preserve"> funkcjonalne określone w SWZ i złożonej ofercie </w:t>
      </w:r>
      <w:r w:rsidRPr="00833C38">
        <w:rPr>
          <w:b/>
          <w:bCs/>
          <w:sz w:val="24"/>
          <w:szCs w:val="24"/>
        </w:rPr>
        <w:t xml:space="preserve">w nieprzekraczalnym terminie do </w:t>
      </w:r>
      <w:r w:rsidR="00147CD7">
        <w:rPr>
          <w:b/>
          <w:bCs/>
          <w:sz w:val="24"/>
          <w:szCs w:val="24"/>
        </w:rPr>
        <w:t>29 grudnia 2025 r.</w:t>
      </w:r>
      <w:r w:rsidRPr="00833C38">
        <w:rPr>
          <w:b/>
          <w:bCs/>
          <w:sz w:val="24"/>
          <w:szCs w:val="24"/>
        </w:rPr>
        <w:t xml:space="preserve">, </w:t>
      </w:r>
      <w:r w:rsidRPr="00833C38">
        <w:rPr>
          <w:sz w:val="24"/>
          <w:szCs w:val="24"/>
        </w:rPr>
        <w:t xml:space="preserve">zaś </w:t>
      </w:r>
      <w:r w:rsidRPr="00833C38">
        <w:rPr>
          <w:sz w:val="24"/>
          <w:szCs w:val="24"/>
        </w:rPr>
        <w:lastRenderedPageBreak/>
        <w:t>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 jednocześnie oświadcza, że znane mu są wymagania Zamawiającego dotyczące jakości przedmiotu umowy i nie zgłasza do nich zastrzeżeń oraz,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 xml:space="preserve">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w:t>
      </w:r>
      <w:r w:rsidRPr="00833C38">
        <w:rPr>
          <w:sz w:val="24"/>
          <w:szCs w:val="24"/>
        </w:rPr>
        <w:lastRenderedPageBreak/>
        <w:t>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1B9B9754"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CB2987">
        <w:rPr>
          <w:sz w:val="24"/>
          <w:szCs w:val="24"/>
        </w:rPr>
        <w:t xml:space="preserve"> Grójec, </w:t>
      </w:r>
      <w:r w:rsidR="00453A96">
        <w:rPr>
          <w:sz w:val="24"/>
          <w:szCs w:val="24"/>
        </w:rPr>
        <w:t>ul. Piłsudskiego 47</w:t>
      </w:r>
      <w:r w:rsidR="00CB2987">
        <w:rPr>
          <w:sz w:val="24"/>
          <w:szCs w:val="24"/>
        </w:rPr>
        <w:t>, 05-600 Grójec</w:t>
      </w:r>
      <w:r w:rsidR="00277FA4" w:rsidRPr="00833C38">
        <w:rPr>
          <w:sz w:val="24"/>
          <w:szCs w:val="24"/>
        </w:rPr>
        <w:t>.</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CB2987">
      <w:pPr>
        <w:pStyle w:val="Akapitzlist"/>
        <w:numPr>
          <w:ilvl w:val="0"/>
          <w:numId w:val="11"/>
        </w:numPr>
        <w:tabs>
          <w:tab w:val="left" w:pos="563"/>
        </w:tabs>
        <w:spacing w:before="43" w:line="276" w:lineRule="auto"/>
        <w:ind w:left="561" w:right="136" w:hanging="425"/>
        <w:jc w:val="both"/>
        <w:rPr>
          <w:sz w:val="24"/>
          <w:szCs w:val="24"/>
        </w:rPr>
        <w:sectPr w:rsidR="001C6D6F" w:rsidRPr="00833C38">
          <w:headerReference w:type="default" r:id="rId8"/>
          <w:footerReference w:type="default" r:id="rId9"/>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42119E55" w:rsidR="001C6D6F" w:rsidRPr="00CB2987" w:rsidRDefault="000958DD">
      <w:pPr>
        <w:spacing w:before="2"/>
        <w:ind w:left="990"/>
        <w:rPr>
          <w:bCs/>
          <w:sz w:val="24"/>
          <w:szCs w:val="24"/>
        </w:rPr>
      </w:pPr>
      <w:r w:rsidRPr="00CB2987">
        <w:rPr>
          <w:bCs/>
          <w:sz w:val="24"/>
          <w:szCs w:val="24"/>
        </w:rPr>
        <w:t>Gmina</w:t>
      </w:r>
      <w:r w:rsidRPr="00CB2987">
        <w:rPr>
          <w:bCs/>
          <w:spacing w:val="-5"/>
          <w:sz w:val="24"/>
          <w:szCs w:val="24"/>
        </w:rPr>
        <w:t xml:space="preserve"> </w:t>
      </w:r>
      <w:r w:rsidR="00CB2987" w:rsidRPr="00CB2987">
        <w:rPr>
          <w:bCs/>
          <w:sz w:val="24"/>
          <w:szCs w:val="24"/>
        </w:rPr>
        <w:t>Grójec</w:t>
      </w:r>
    </w:p>
    <w:p w14:paraId="4F4AABD6" w14:textId="68A322DA" w:rsidR="001C6D6F" w:rsidRPr="00CB2987" w:rsidRDefault="000958DD">
      <w:pPr>
        <w:spacing w:before="42"/>
        <w:ind w:left="990"/>
        <w:rPr>
          <w:bCs/>
          <w:sz w:val="24"/>
          <w:szCs w:val="24"/>
        </w:rPr>
      </w:pPr>
      <w:r w:rsidRPr="00CB2987">
        <w:rPr>
          <w:bCs/>
          <w:sz w:val="24"/>
          <w:szCs w:val="24"/>
        </w:rPr>
        <w:t>ul.</w:t>
      </w:r>
      <w:r w:rsidR="00CB2987" w:rsidRPr="00CB2987">
        <w:rPr>
          <w:bCs/>
          <w:sz w:val="24"/>
          <w:szCs w:val="24"/>
        </w:rPr>
        <w:t xml:space="preserve"> Piłsudskiego 47</w:t>
      </w:r>
      <w:r w:rsidRPr="00CB2987">
        <w:rPr>
          <w:bCs/>
          <w:sz w:val="24"/>
          <w:szCs w:val="24"/>
        </w:rPr>
        <w:t>,</w:t>
      </w:r>
      <w:r w:rsidR="004165DA" w:rsidRPr="00CB2987">
        <w:rPr>
          <w:bCs/>
          <w:spacing w:val="-4"/>
          <w:sz w:val="24"/>
          <w:szCs w:val="24"/>
        </w:rPr>
        <w:t xml:space="preserve"> 05-</w:t>
      </w:r>
      <w:r w:rsidR="00CB2987" w:rsidRPr="00CB2987">
        <w:rPr>
          <w:bCs/>
          <w:spacing w:val="-4"/>
          <w:sz w:val="24"/>
          <w:szCs w:val="24"/>
        </w:rPr>
        <w:t>600 Grójec</w:t>
      </w:r>
    </w:p>
    <w:p w14:paraId="7EAF057C" w14:textId="63C24341" w:rsidR="001C6D6F" w:rsidRPr="00CB2987" w:rsidRDefault="000958DD">
      <w:pPr>
        <w:spacing w:before="41"/>
        <w:ind w:left="990"/>
        <w:rPr>
          <w:bCs/>
          <w:sz w:val="24"/>
          <w:szCs w:val="24"/>
        </w:rPr>
      </w:pPr>
      <w:r w:rsidRPr="00CB2987">
        <w:rPr>
          <w:bCs/>
          <w:sz w:val="24"/>
          <w:szCs w:val="24"/>
        </w:rPr>
        <w:t>NIP</w:t>
      </w:r>
      <w:r w:rsidRPr="00CB2987">
        <w:rPr>
          <w:bCs/>
          <w:spacing w:val="-1"/>
          <w:sz w:val="24"/>
          <w:szCs w:val="24"/>
        </w:rPr>
        <w:t xml:space="preserve"> </w:t>
      </w:r>
      <w:r w:rsidR="00CB2987" w:rsidRPr="00CB2987">
        <w:rPr>
          <w:bCs/>
        </w:rPr>
        <w:t>7972011265</w:t>
      </w:r>
      <w:r w:rsidR="004165DA" w:rsidRPr="00CB2987">
        <w:rPr>
          <w:bCs/>
          <w:spacing w:val="-2"/>
          <w:sz w:val="24"/>
          <w:szCs w:val="24"/>
        </w:rPr>
        <w:t>,</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Pr="00833C38"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02E307B8" w14:textId="139ED7CA" w:rsidR="001C6D6F" w:rsidRPr="00CB2987" w:rsidRDefault="00CB2987">
      <w:pPr>
        <w:pStyle w:val="Tekstpodstawowy"/>
        <w:spacing w:before="2"/>
        <w:ind w:left="606"/>
        <w:rPr>
          <w:lang w:val="en-US"/>
        </w:rPr>
      </w:pPr>
      <w:r>
        <w:rPr>
          <w:lang w:val="en-US"/>
        </w:rPr>
        <w:t>…………………</w:t>
      </w:r>
      <w:r w:rsidRPr="00CB2987">
        <w:rPr>
          <w:lang w:val="en-US"/>
        </w:rPr>
        <w:t xml:space="preserve"> </w:t>
      </w:r>
      <w:r w:rsidR="00B408E0" w:rsidRPr="00CB2987">
        <w:rPr>
          <w:lang w:val="en-US"/>
        </w:rPr>
        <w:t xml:space="preserve">, nr tel. </w:t>
      </w:r>
      <w:r>
        <w:rPr>
          <w:lang w:val="en-US"/>
        </w:rPr>
        <w:t>……………………</w:t>
      </w:r>
      <w:r w:rsidR="000958DD" w:rsidRPr="00CB2987">
        <w:rPr>
          <w:lang w:val="en-US"/>
        </w:rPr>
        <w:t>e-mail:</w:t>
      </w:r>
      <w:r w:rsidR="000958DD" w:rsidRPr="00CB2987">
        <w:rPr>
          <w:spacing w:val="-5"/>
          <w:lang w:val="en-US"/>
        </w:rPr>
        <w:t xml:space="preserve"> </w:t>
      </w:r>
      <w:r>
        <w:rPr>
          <w:spacing w:val="-2"/>
          <w:lang w:val="en-US"/>
        </w:rPr>
        <w:t>……………………….</w:t>
      </w:r>
    </w:p>
    <w:p w14:paraId="5AABC508"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r w:rsidRPr="00833C38">
        <w:rPr>
          <w:spacing w:val="-6"/>
          <w:sz w:val="24"/>
          <w:szCs w:val="24"/>
        </w:rPr>
        <w:t>nr</w:t>
      </w:r>
    </w:p>
    <w:p w14:paraId="0AB29DAD" w14:textId="77777777" w:rsidR="001C6D6F" w:rsidRPr="00833C38" w:rsidRDefault="000958DD">
      <w:pPr>
        <w:pStyle w:val="Tekstpodstawowy"/>
        <w:spacing w:before="1"/>
        <w:ind w:left="606"/>
        <w:jc w:val="left"/>
      </w:pPr>
      <w:r w:rsidRPr="00833C38">
        <w:rPr>
          <w:spacing w:val="-2"/>
        </w:rPr>
        <w:t>tel…...................................................</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Strony oświadczają, iż osoby, o których mowa w ust 1 i 2, są upoważnione do 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lastRenderedPageBreak/>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Jeśli na urządzenie udzielana jest gwarancja producenta, Wykonawca zobowiązany 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lastRenderedPageBreak/>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Odpowiedzialność Wykonawcy z tytułu rękojmi za wady fizyczne dotyczy wad przedmiotu umowy istniejących w czasie dokonywania czynności odbioru oraz wad 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w:t>
      </w:r>
      <w:r w:rsidRPr="00833C38">
        <w:rPr>
          <w:sz w:val="24"/>
          <w:szCs w:val="24"/>
        </w:rPr>
        <w:lastRenderedPageBreak/>
        <w:t xml:space="preserve">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3EF605F4"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w:t>
      </w:r>
      <w:r w:rsidR="00803A1F">
        <w:rPr>
          <w:sz w:val="24"/>
          <w:szCs w:val="24"/>
        </w:rPr>
        <w:t>5</w:t>
      </w:r>
      <w:r w:rsidRPr="00833C38">
        <w:rPr>
          <w:sz w:val="24"/>
          <w:szCs w:val="24"/>
        </w:rPr>
        <w:t>%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lastRenderedPageBreak/>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61C64AA3" w14:textId="47322A7A" w:rsidR="00803A1F" w:rsidRPr="00833C38" w:rsidRDefault="00803A1F">
      <w:pPr>
        <w:pStyle w:val="Akapitzlist"/>
        <w:numPr>
          <w:ilvl w:val="1"/>
          <w:numId w:val="4"/>
        </w:numPr>
        <w:tabs>
          <w:tab w:val="left" w:pos="1171"/>
          <w:tab w:val="left" w:pos="1175"/>
        </w:tabs>
        <w:spacing w:before="7" w:line="276" w:lineRule="auto"/>
        <w:ind w:right="130" w:hanging="360"/>
        <w:rPr>
          <w:sz w:val="24"/>
          <w:szCs w:val="24"/>
        </w:rPr>
      </w:pPr>
      <w:r>
        <w:rPr>
          <w:sz w:val="24"/>
          <w:szCs w:val="24"/>
        </w:rPr>
        <w:t>zmiany terminu realizacji przedmiotu zamówienia w sytuacji zmiany warunków dofinansowania (wydłużenia terminu wydatkowania środków) w ramach Programu Ochrony Ludności i Obrony Cywilnej na lata 2025-2026;</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zmiany dotyczącej dostarczanych elementów przedmiotu zamówienia w 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lastRenderedPageBreak/>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nr 1303/2013 z dnia 17 grudnia 2013 r. ustanawiające wspólne przepisy dotyczące 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lastRenderedPageBreak/>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14721D2F" w14:textId="60F71C2A" w:rsidR="001C6D6F" w:rsidRPr="00803A1F" w:rsidRDefault="000958DD" w:rsidP="00803A1F">
      <w:pPr>
        <w:pStyle w:val="Akapitzlist"/>
        <w:keepNext/>
        <w:keepLines/>
        <w:numPr>
          <w:ilvl w:val="0"/>
          <w:numId w:val="2"/>
        </w:numPr>
        <w:tabs>
          <w:tab w:val="left" w:pos="564"/>
          <w:tab w:val="left" w:pos="566"/>
        </w:tabs>
        <w:spacing w:before="40" w:line="276" w:lineRule="auto"/>
        <w:ind w:right="135"/>
        <w:rPr>
          <w:sz w:val="24"/>
          <w:szCs w:val="24"/>
        </w:rPr>
      </w:pPr>
      <w:r w:rsidRPr="00803A1F">
        <w:rPr>
          <w:sz w:val="24"/>
          <w:szCs w:val="24"/>
        </w:rPr>
        <w:t>Jeżeli</w:t>
      </w:r>
      <w:r w:rsidRPr="00803A1F">
        <w:rPr>
          <w:spacing w:val="-6"/>
          <w:sz w:val="24"/>
          <w:szCs w:val="24"/>
        </w:rPr>
        <w:t xml:space="preserve"> </w:t>
      </w:r>
      <w:r w:rsidRPr="00803A1F">
        <w:rPr>
          <w:sz w:val="24"/>
          <w:szCs w:val="24"/>
        </w:rPr>
        <w:t>w</w:t>
      </w:r>
      <w:r w:rsidRPr="00803A1F">
        <w:rPr>
          <w:spacing w:val="-9"/>
          <w:sz w:val="24"/>
          <w:szCs w:val="24"/>
        </w:rPr>
        <w:t xml:space="preserve"> </w:t>
      </w:r>
      <w:r w:rsidRPr="00803A1F">
        <w:rPr>
          <w:sz w:val="24"/>
          <w:szCs w:val="24"/>
        </w:rPr>
        <w:t>trakcie</w:t>
      </w:r>
      <w:r w:rsidRPr="00803A1F">
        <w:rPr>
          <w:spacing w:val="-6"/>
          <w:sz w:val="24"/>
          <w:szCs w:val="24"/>
        </w:rPr>
        <w:t xml:space="preserve"> </w:t>
      </w:r>
      <w:r w:rsidRPr="00803A1F">
        <w:rPr>
          <w:sz w:val="24"/>
          <w:szCs w:val="24"/>
        </w:rPr>
        <w:t>realizacji</w:t>
      </w:r>
      <w:r w:rsidRPr="00803A1F">
        <w:rPr>
          <w:spacing w:val="-7"/>
          <w:sz w:val="24"/>
          <w:szCs w:val="24"/>
        </w:rPr>
        <w:t xml:space="preserve"> </w:t>
      </w:r>
      <w:r w:rsidRPr="00803A1F">
        <w:rPr>
          <w:sz w:val="24"/>
          <w:szCs w:val="24"/>
        </w:rPr>
        <w:t>umowy</w:t>
      </w:r>
      <w:r w:rsidRPr="00803A1F">
        <w:rPr>
          <w:spacing w:val="-8"/>
          <w:sz w:val="24"/>
          <w:szCs w:val="24"/>
        </w:rPr>
        <w:t xml:space="preserve"> </w:t>
      </w:r>
      <w:r w:rsidRPr="00803A1F">
        <w:rPr>
          <w:sz w:val="24"/>
          <w:szCs w:val="24"/>
        </w:rPr>
        <w:t>dojdzie</w:t>
      </w:r>
      <w:r w:rsidRPr="00803A1F">
        <w:rPr>
          <w:spacing w:val="-6"/>
          <w:sz w:val="24"/>
          <w:szCs w:val="24"/>
        </w:rPr>
        <w:t xml:space="preserve"> </w:t>
      </w:r>
      <w:r w:rsidRPr="00803A1F">
        <w:rPr>
          <w:sz w:val="24"/>
          <w:szCs w:val="24"/>
        </w:rPr>
        <w:t>do</w:t>
      </w:r>
      <w:r w:rsidRPr="00803A1F">
        <w:rPr>
          <w:spacing w:val="-9"/>
          <w:sz w:val="24"/>
          <w:szCs w:val="24"/>
        </w:rPr>
        <w:t xml:space="preserve"> </w:t>
      </w:r>
      <w:r w:rsidRPr="00803A1F">
        <w:rPr>
          <w:sz w:val="24"/>
          <w:szCs w:val="24"/>
        </w:rPr>
        <w:t>przekazania</w:t>
      </w:r>
      <w:r w:rsidRPr="00803A1F">
        <w:rPr>
          <w:spacing w:val="-6"/>
          <w:sz w:val="24"/>
          <w:szCs w:val="24"/>
        </w:rPr>
        <w:t xml:space="preserve"> </w:t>
      </w:r>
      <w:r w:rsidRPr="00803A1F">
        <w:rPr>
          <w:sz w:val="24"/>
          <w:szCs w:val="24"/>
        </w:rPr>
        <w:t>wykonawcy</w:t>
      </w:r>
      <w:r w:rsidRPr="00803A1F">
        <w:rPr>
          <w:spacing w:val="-7"/>
          <w:sz w:val="24"/>
          <w:szCs w:val="24"/>
        </w:rPr>
        <w:t xml:space="preserve"> </w:t>
      </w:r>
      <w:r w:rsidRPr="00803A1F">
        <w:rPr>
          <w:sz w:val="24"/>
          <w:szCs w:val="24"/>
        </w:rPr>
        <w:t>danych</w:t>
      </w:r>
      <w:r w:rsidRPr="00803A1F">
        <w:rPr>
          <w:spacing w:val="-6"/>
          <w:sz w:val="24"/>
          <w:szCs w:val="24"/>
        </w:rPr>
        <w:t xml:space="preserve"> </w:t>
      </w:r>
      <w:r w:rsidRPr="00803A1F">
        <w:rPr>
          <w:sz w:val="24"/>
          <w:szCs w:val="24"/>
        </w:rPr>
        <w:t>osobowych niezbędnych do realizacji zamówienia, zamawiają</w:t>
      </w:r>
      <w:r w:rsidR="00272772" w:rsidRPr="00803A1F">
        <w:rPr>
          <w:sz w:val="24"/>
          <w:szCs w:val="24"/>
        </w:rPr>
        <w:t>cy będzie ich administratorem w </w:t>
      </w:r>
      <w:r w:rsidRPr="00803A1F">
        <w:rPr>
          <w:sz w:val="24"/>
          <w:szCs w:val="24"/>
        </w:rPr>
        <w:t>rozumieniu</w:t>
      </w:r>
      <w:r w:rsidRPr="00803A1F">
        <w:rPr>
          <w:spacing w:val="-13"/>
          <w:sz w:val="24"/>
          <w:szCs w:val="24"/>
        </w:rPr>
        <w:t xml:space="preserve"> </w:t>
      </w:r>
      <w:r w:rsidRPr="00803A1F">
        <w:rPr>
          <w:sz w:val="24"/>
          <w:szCs w:val="24"/>
        </w:rPr>
        <w:t>art.</w:t>
      </w:r>
      <w:r w:rsidRPr="00803A1F">
        <w:rPr>
          <w:spacing w:val="-14"/>
          <w:sz w:val="24"/>
          <w:szCs w:val="24"/>
        </w:rPr>
        <w:t xml:space="preserve"> </w:t>
      </w:r>
      <w:r w:rsidRPr="00803A1F">
        <w:rPr>
          <w:sz w:val="24"/>
          <w:szCs w:val="24"/>
        </w:rPr>
        <w:t>4</w:t>
      </w:r>
      <w:r w:rsidRPr="00803A1F">
        <w:rPr>
          <w:spacing w:val="-13"/>
          <w:sz w:val="24"/>
          <w:szCs w:val="24"/>
        </w:rPr>
        <w:t xml:space="preserve"> </w:t>
      </w:r>
      <w:r w:rsidRPr="00803A1F">
        <w:rPr>
          <w:sz w:val="24"/>
          <w:szCs w:val="24"/>
        </w:rPr>
        <w:t>pkt</w:t>
      </w:r>
      <w:r w:rsidRPr="00803A1F">
        <w:rPr>
          <w:spacing w:val="-13"/>
          <w:sz w:val="24"/>
          <w:szCs w:val="24"/>
        </w:rPr>
        <w:t xml:space="preserve"> </w:t>
      </w:r>
      <w:r w:rsidRPr="00803A1F">
        <w:rPr>
          <w:sz w:val="24"/>
          <w:szCs w:val="24"/>
        </w:rPr>
        <w:t>7</w:t>
      </w:r>
      <w:r w:rsidRPr="00803A1F">
        <w:rPr>
          <w:spacing w:val="-13"/>
          <w:sz w:val="24"/>
          <w:szCs w:val="24"/>
        </w:rPr>
        <w:t xml:space="preserve"> </w:t>
      </w:r>
      <w:r w:rsidRPr="00803A1F">
        <w:rPr>
          <w:sz w:val="24"/>
          <w:szCs w:val="24"/>
        </w:rPr>
        <w:t>Rozporządzenia</w:t>
      </w:r>
      <w:r w:rsidRPr="00803A1F">
        <w:rPr>
          <w:spacing w:val="-15"/>
          <w:sz w:val="24"/>
          <w:szCs w:val="24"/>
        </w:rPr>
        <w:t xml:space="preserve"> </w:t>
      </w:r>
      <w:r w:rsidRPr="00803A1F">
        <w:rPr>
          <w:sz w:val="24"/>
          <w:szCs w:val="24"/>
        </w:rPr>
        <w:t>PE</w:t>
      </w:r>
      <w:r w:rsidRPr="00803A1F">
        <w:rPr>
          <w:spacing w:val="-13"/>
          <w:sz w:val="24"/>
          <w:szCs w:val="24"/>
        </w:rPr>
        <w:t xml:space="preserve"> </w:t>
      </w:r>
      <w:r w:rsidRPr="00803A1F">
        <w:rPr>
          <w:sz w:val="24"/>
          <w:szCs w:val="24"/>
        </w:rPr>
        <w:t>i</w:t>
      </w:r>
      <w:r w:rsidRPr="00803A1F">
        <w:rPr>
          <w:spacing w:val="-15"/>
          <w:sz w:val="24"/>
          <w:szCs w:val="24"/>
        </w:rPr>
        <w:t xml:space="preserve"> </w:t>
      </w:r>
      <w:r w:rsidRPr="00803A1F">
        <w:rPr>
          <w:sz w:val="24"/>
          <w:szCs w:val="24"/>
        </w:rPr>
        <w:t>Rady</w:t>
      </w:r>
      <w:r w:rsidRPr="00803A1F">
        <w:rPr>
          <w:spacing w:val="-16"/>
          <w:sz w:val="24"/>
          <w:szCs w:val="24"/>
        </w:rPr>
        <w:t xml:space="preserve"> </w:t>
      </w:r>
      <w:r w:rsidRPr="00803A1F">
        <w:rPr>
          <w:sz w:val="24"/>
          <w:szCs w:val="24"/>
        </w:rPr>
        <w:t>(UE)</w:t>
      </w:r>
      <w:r w:rsidRPr="00803A1F">
        <w:rPr>
          <w:spacing w:val="-13"/>
          <w:sz w:val="24"/>
          <w:szCs w:val="24"/>
        </w:rPr>
        <w:t xml:space="preserve"> </w:t>
      </w:r>
      <w:r w:rsidRPr="00803A1F">
        <w:rPr>
          <w:sz w:val="24"/>
          <w:szCs w:val="24"/>
        </w:rPr>
        <w:t>2016/679</w:t>
      </w:r>
      <w:r w:rsidRPr="00803A1F">
        <w:rPr>
          <w:spacing w:val="-13"/>
          <w:sz w:val="24"/>
          <w:szCs w:val="24"/>
        </w:rPr>
        <w:t xml:space="preserve"> </w:t>
      </w:r>
      <w:r w:rsidRPr="00803A1F">
        <w:rPr>
          <w:sz w:val="24"/>
          <w:szCs w:val="24"/>
        </w:rPr>
        <w:t>z</w:t>
      </w:r>
      <w:r w:rsidRPr="00803A1F">
        <w:rPr>
          <w:spacing w:val="-12"/>
          <w:sz w:val="24"/>
          <w:szCs w:val="24"/>
        </w:rPr>
        <w:t xml:space="preserve"> </w:t>
      </w:r>
      <w:r w:rsidRPr="00803A1F">
        <w:rPr>
          <w:sz w:val="24"/>
          <w:szCs w:val="24"/>
        </w:rPr>
        <w:t>dnia</w:t>
      </w:r>
      <w:r w:rsidRPr="00803A1F">
        <w:rPr>
          <w:spacing w:val="-13"/>
          <w:sz w:val="24"/>
          <w:szCs w:val="24"/>
        </w:rPr>
        <w:t xml:space="preserve"> </w:t>
      </w:r>
      <w:r w:rsidRPr="00803A1F">
        <w:rPr>
          <w:sz w:val="24"/>
          <w:szCs w:val="24"/>
        </w:rPr>
        <w:t>27</w:t>
      </w:r>
      <w:r w:rsidRPr="00803A1F">
        <w:rPr>
          <w:spacing w:val="-16"/>
          <w:sz w:val="24"/>
          <w:szCs w:val="24"/>
        </w:rPr>
        <w:t xml:space="preserve"> </w:t>
      </w:r>
      <w:r w:rsidRPr="00803A1F">
        <w:rPr>
          <w:sz w:val="24"/>
          <w:szCs w:val="24"/>
        </w:rPr>
        <w:t>kwietnia</w:t>
      </w:r>
      <w:r w:rsidRPr="00803A1F">
        <w:rPr>
          <w:spacing w:val="-13"/>
          <w:sz w:val="24"/>
          <w:szCs w:val="24"/>
        </w:rPr>
        <w:t xml:space="preserve"> </w:t>
      </w:r>
      <w:r w:rsidRPr="00803A1F">
        <w:rPr>
          <w:sz w:val="24"/>
          <w:szCs w:val="24"/>
        </w:rPr>
        <w:t>2016</w:t>
      </w:r>
      <w:r w:rsidR="00803A1F" w:rsidRPr="00803A1F">
        <w:rPr>
          <w:sz w:val="24"/>
          <w:szCs w:val="24"/>
        </w:rPr>
        <w:t xml:space="preserve"> </w:t>
      </w:r>
      <w:r w:rsidRPr="00803A1F">
        <w:rPr>
          <w:sz w:val="24"/>
          <w:szCs w:val="24"/>
        </w:rPr>
        <w:t>r.</w:t>
      </w:r>
      <w:r w:rsidRPr="00803A1F">
        <w:rPr>
          <w:spacing w:val="26"/>
          <w:sz w:val="24"/>
          <w:szCs w:val="24"/>
        </w:rPr>
        <w:t xml:space="preserve"> </w:t>
      </w:r>
      <w:r w:rsidRPr="00803A1F">
        <w:rPr>
          <w:sz w:val="24"/>
          <w:szCs w:val="24"/>
        </w:rPr>
        <w:t>(zwane</w:t>
      </w:r>
      <w:r w:rsidRPr="00803A1F">
        <w:rPr>
          <w:spacing w:val="28"/>
          <w:sz w:val="24"/>
          <w:szCs w:val="24"/>
        </w:rPr>
        <w:t xml:space="preserve"> </w:t>
      </w:r>
      <w:r w:rsidRPr="00803A1F">
        <w:rPr>
          <w:sz w:val="24"/>
          <w:szCs w:val="24"/>
        </w:rPr>
        <w:t>dalej</w:t>
      </w:r>
      <w:r w:rsidRPr="00803A1F">
        <w:rPr>
          <w:spacing w:val="28"/>
          <w:sz w:val="24"/>
          <w:szCs w:val="24"/>
        </w:rPr>
        <w:t xml:space="preserve"> </w:t>
      </w:r>
      <w:r w:rsidRPr="00803A1F">
        <w:rPr>
          <w:sz w:val="24"/>
          <w:szCs w:val="24"/>
        </w:rPr>
        <w:t>„Rozporządzeniem”),</w:t>
      </w:r>
      <w:r w:rsidRPr="00803A1F">
        <w:rPr>
          <w:spacing w:val="29"/>
          <w:sz w:val="24"/>
          <w:szCs w:val="24"/>
        </w:rPr>
        <w:t xml:space="preserve"> </w:t>
      </w:r>
      <w:r w:rsidRPr="00803A1F">
        <w:rPr>
          <w:sz w:val="24"/>
          <w:szCs w:val="24"/>
        </w:rPr>
        <w:t>a</w:t>
      </w:r>
      <w:r w:rsidRPr="00803A1F">
        <w:rPr>
          <w:spacing w:val="27"/>
          <w:sz w:val="24"/>
          <w:szCs w:val="24"/>
        </w:rPr>
        <w:t xml:space="preserve"> </w:t>
      </w:r>
      <w:r w:rsidRPr="00803A1F">
        <w:rPr>
          <w:sz w:val="24"/>
          <w:szCs w:val="24"/>
        </w:rPr>
        <w:t>Wykonawca</w:t>
      </w:r>
      <w:r w:rsidRPr="00803A1F">
        <w:rPr>
          <w:spacing w:val="32"/>
          <w:sz w:val="24"/>
          <w:szCs w:val="24"/>
        </w:rPr>
        <w:t xml:space="preserve"> </w:t>
      </w:r>
      <w:r w:rsidRPr="00803A1F">
        <w:rPr>
          <w:sz w:val="24"/>
          <w:szCs w:val="24"/>
        </w:rPr>
        <w:t>–</w:t>
      </w:r>
      <w:r w:rsidRPr="00803A1F">
        <w:rPr>
          <w:spacing w:val="30"/>
          <w:sz w:val="24"/>
          <w:szCs w:val="24"/>
        </w:rPr>
        <w:t xml:space="preserve"> </w:t>
      </w:r>
      <w:r w:rsidRPr="00803A1F">
        <w:rPr>
          <w:sz w:val="24"/>
          <w:szCs w:val="24"/>
        </w:rPr>
        <w:t>podmiotem</w:t>
      </w:r>
      <w:r w:rsidRPr="00803A1F">
        <w:rPr>
          <w:spacing w:val="29"/>
          <w:sz w:val="24"/>
          <w:szCs w:val="24"/>
        </w:rPr>
        <w:t xml:space="preserve"> </w:t>
      </w:r>
      <w:r w:rsidRPr="00803A1F">
        <w:rPr>
          <w:sz w:val="24"/>
          <w:szCs w:val="24"/>
        </w:rPr>
        <w:t>przetwarzającym</w:t>
      </w:r>
      <w:r w:rsidRPr="00803A1F">
        <w:rPr>
          <w:spacing w:val="28"/>
          <w:sz w:val="24"/>
          <w:szCs w:val="24"/>
        </w:rPr>
        <w:t xml:space="preserve"> </w:t>
      </w:r>
      <w:r w:rsidRPr="00803A1F">
        <w:rPr>
          <w:spacing w:val="-5"/>
          <w:sz w:val="24"/>
          <w:szCs w:val="24"/>
        </w:rPr>
        <w:t>te</w:t>
      </w:r>
      <w:r w:rsidR="00803A1F" w:rsidRPr="00803A1F">
        <w:rPr>
          <w:spacing w:val="-5"/>
          <w:sz w:val="24"/>
          <w:szCs w:val="24"/>
        </w:rPr>
        <w:t xml:space="preserve"> </w:t>
      </w:r>
      <w:r w:rsidRPr="00803A1F">
        <w:rPr>
          <w:sz w:val="24"/>
          <w:szCs w:val="24"/>
        </w:rPr>
        <w:t>dane</w:t>
      </w:r>
      <w:r w:rsidRPr="00803A1F">
        <w:rPr>
          <w:spacing w:val="-2"/>
          <w:sz w:val="24"/>
          <w:szCs w:val="24"/>
        </w:rPr>
        <w:t xml:space="preserve"> </w:t>
      </w:r>
      <w:r w:rsidRPr="00803A1F">
        <w:rPr>
          <w:sz w:val="24"/>
          <w:szCs w:val="24"/>
        </w:rPr>
        <w:t>w</w:t>
      </w:r>
      <w:r w:rsidRPr="00803A1F">
        <w:rPr>
          <w:spacing w:val="-3"/>
          <w:sz w:val="24"/>
          <w:szCs w:val="24"/>
        </w:rPr>
        <w:t xml:space="preserve"> </w:t>
      </w:r>
      <w:r w:rsidRPr="00803A1F">
        <w:rPr>
          <w:sz w:val="24"/>
          <w:szCs w:val="24"/>
        </w:rPr>
        <w:t>rozumieniu</w:t>
      </w:r>
      <w:r w:rsidRPr="00803A1F">
        <w:rPr>
          <w:spacing w:val="-3"/>
          <w:sz w:val="24"/>
          <w:szCs w:val="24"/>
        </w:rPr>
        <w:t xml:space="preserve"> </w:t>
      </w:r>
      <w:r w:rsidRPr="00803A1F">
        <w:rPr>
          <w:sz w:val="24"/>
          <w:szCs w:val="24"/>
        </w:rPr>
        <w:t>pkt 8</w:t>
      </w:r>
      <w:r w:rsidRPr="00803A1F">
        <w:rPr>
          <w:spacing w:val="-6"/>
          <w:sz w:val="24"/>
          <w:szCs w:val="24"/>
        </w:rPr>
        <w:t xml:space="preserve"> </w:t>
      </w:r>
      <w:r w:rsidRPr="00803A1F">
        <w:rPr>
          <w:sz w:val="24"/>
          <w:szCs w:val="24"/>
        </w:rPr>
        <w:t>tego</w:t>
      </w:r>
      <w:r w:rsidRPr="00803A1F">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 xml:space="preserve">Wykonawca po wykonaniu przedmiotu zamówienia, usuwa / zwraca </w:t>
      </w:r>
      <w:r w:rsidRPr="00833C38">
        <w:rPr>
          <w:sz w:val="24"/>
          <w:szCs w:val="24"/>
        </w:rPr>
        <w:lastRenderedPageBreak/>
        <w:t>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lastRenderedPageBreak/>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W trakcie realizacji przedmiotu umowy Wykonawca jest zobowiązany przestrzegać powszechnie obowiązujących przepisów prawa dotyczących p. poż. oraz bhp. 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(t.j. Dz. U. z 2024 r., poz. 1320 z późn.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lastRenderedPageBreak/>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rsidSect="00803A1F">
          <w:pgSz w:w="11910" w:h="16840"/>
          <w:pgMar w:top="1260" w:right="1280" w:bottom="1702" w:left="1280" w:header="525" w:footer="1239"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78C59" w14:textId="77777777" w:rsidR="00E53698" w:rsidRDefault="00E53698">
      <w:r>
        <w:separator/>
      </w:r>
    </w:p>
  </w:endnote>
  <w:endnote w:type="continuationSeparator" w:id="0">
    <w:p w14:paraId="2ABEF869" w14:textId="77777777" w:rsidR="00E53698" w:rsidRDefault="00E5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951E" w14:textId="77777777" w:rsidR="00E53698" w:rsidRDefault="00E53698">
      <w:r>
        <w:separator/>
      </w:r>
    </w:p>
  </w:footnote>
  <w:footnote w:type="continuationSeparator" w:id="0">
    <w:p w14:paraId="562BD2CF" w14:textId="77777777" w:rsidR="00E53698" w:rsidRDefault="00E5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17D54712" w:rsidR="00B408E0" w:rsidRDefault="00B408E0" w:rsidP="00803A1F">
    <w:pPr>
      <w:pStyle w:val="Nagwek"/>
      <w:tabs>
        <w:tab w:val="left" w:pos="3210"/>
      </w:tabs>
      <w:jc w:val="center"/>
    </w:pP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958DD"/>
    <w:rsid w:val="000E0F2C"/>
    <w:rsid w:val="000F7A5C"/>
    <w:rsid w:val="0012003A"/>
    <w:rsid w:val="00145C21"/>
    <w:rsid w:val="00147CD7"/>
    <w:rsid w:val="00182802"/>
    <w:rsid w:val="001A6474"/>
    <w:rsid w:val="001C6D6F"/>
    <w:rsid w:val="002121FD"/>
    <w:rsid w:val="0023533C"/>
    <w:rsid w:val="00272772"/>
    <w:rsid w:val="00272A66"/>
    <w:rsid w:val="00277FA4"/>
    <w:rsid w:val="002C10A7"/>
    <w:rsid w:val="002F02F2"/>
    <w:rsid w:val="00320CBB"/>
    <w:rsid w:val="003246F3"/>
    <w:rsid w:val="003265E6"/>
    <w:rsid w:val="00372DB8"/>
    <w:rsid w:val="0039470E"/>
    <w:rsid w:val="003C4DBE"/>
    <w:rsid w:val="003E7B63"/>
    <w:rsid w:val="004165DA"/>
    <w:rsid w:val="00453A96"/>
    <w:rsid w:val="004F58FF"/>
    <w:rsid w:val="00535CAA"/>
    <w:rsid w:val="005424F2"/>
    <w:rsid w:val="00570522"/>
    <w:rsid w:val="00593D3C"/>
    <w:rsid w:val="005B59AA"/>
    <w:rsid w:val="005D05A3"/>
    <w:rsid w:val="005D4DD7"/>
    <w:rsid w:val="005F6760"/>
    <w:rsid w:val="00633345"/>
    <w:rsid w:val="00662EFB"/>
    <w:rsid w:val="0067029A"/>
    <w:rsid w:val="006F1BCE"/>
    <w:rsid w:val="007044B8"/>
    <w:rsid w:val="00751FF6"/>
    <w:rsid w:val="00770F57"/>
    <w:rsid w:val="0078157F"/>
    <w:rsid w:val="0080250D"/>
    <w:rsid w:val="00803A1F"/>
    <w:rsid w:val="00807506"/>
    <w:rsid w:val="00833C38"/>
    <w:rsid w:val="008A7E0E"/>
    <w:rsid w:val="008C09F3"/>
    <w:rsid w:val="009018E3"/>
    <w:rsid w:val="00922131"/>
    <w:rsid w:val="0092479A"/>
    <w:rsid w:val="0097693A"/>
    <w:rsid w:val="00984D2F"/>
    <w:rsid w:val="00A517C4"/>
    <w:rsid w:val="00A823AF"/>
    <w:rsid w:val="00A93857"/>
    <w:rsid w:val="00AC764C"/>
    <w:rsid w:val="00AD2F28"/>
    <w:rsid w:val="00AF197D"/>
    <w:rsid w:val="00B07E04"/>
    <w:rsid w:val="00B1028E"/>
    <w:rsid w:val="00B33405"/>
    <w:rsid w:val="00B33B5F"/>
    <w:rsid w:val="00B408E0"/>
    <w:rsid w:val="00B66A0E"/>
    <w:rsid w:val="00C23E47"/>
    <w:rsid w:val="00C24E89"/>
    <w:rsid w:val="00C300CB"/>
    <w:rsid w:val="00C337D5"/>
    <w:rsid w:val="00C42F86"/>
    <w:rsid w:val="00C87234"/>
    <w:rsid w:val="00CB2987"/>
    <w:rsid w:val="00CB4E33"/>
    <w:rsid w:val="00CC3B2C"/>
    <w:rsid w:val="00CC6E16"/>
    <w:rsid w:val="00CD3781"/>
    <w:rsid w:val="00CF798B"/>
    <w:rsid w:val="00D10743"/>
    <w:rsid w:val="00D20993"/>
    <w:rsid w:val="00D33191"/>
    <w:rsid w:val="00D7256A"/>
    <w:rsid w:val="00DC1674"/>
    <w:rsid w:val="00DC563D"/>
    <w:rsid w:val="00DD4E41"/>
    <w:rsid w:val="00DD69EB"/>
    <w:rsid w:val="00DE70D8"/>
    <w:rsid w:val="00E019AA"/>
    <w:rsid w:val="00E345C5"/>
    <w:rsid w:val="00E4507D"/>
    <w:rsid w:val="00E53698"/>
    <w:rsid w:val="00EB4976"/>
    <w:rsid w:val="00EE163D"/>
    <w:rsid w:val="00EF2123"/>
    <w:rsid w:val="00F05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3923</Words>
  <Characters>23542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Iwona Kowalska</cp:lastModifiedBy>
  <cp:revision>3</cp:revision>
  <cp:lastPrinted>2025-11-04T07:48:00Z</cp:lastPrinted>
  <dcterms:created xsi:type="dcterms:W3CDTF">2025-12-10T08:47:00Z</dcterms:created>
  <dcterms:modified xsi:type="dcterms:W3CDTF">2025-12-10T08:48:00Z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